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3A" w:rsidRDefault="004F6818">
      <w:r>
        <w:t xml:space="preserve">Miercuri, 20.09.2017, ora 14.30 va avea loc Consfătuirea județeană a profesorilor de chimie la Colegiul Național Pedagogic  „Ștefan cel Mare” Bacău. </w:t>
      </w:r>
    </w:p>
    <w:p w:rsidR="00084A7E" w:rsidRDefault="00084A7E">
      <w:r>
        <w:t>Un an școlar cu realizări!</w:t>
      </w:r>
    </w:p>
    <w:p w:rsidR="00084A7E" w:rsidRDefault="00084A7E">
      <w:r>
        <w:t>Cu stima,</w:t>
      </w:r>
    </w:p>
    <w:p w:rsidR="00084A7E" w:rsidRDefault="00084A7E">
      <w:r>
        <w:t>Laura Pruteanu.</w:t>
      </w:r>
      <w:bookmarkStart w:id="0" w:name="_GoBack"/>
      <w:bookmarkEnd w:id="0"/>
      <w:r>
        <w:t xml:space="preserve"> </w:t>
      </w:r>
    </w:p>
    <w:sectPr w:rsidR="00084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AE"/>
    <w:rsid w:val="00084A7E"/>
    <w:rsid w:val="004F6818"/>
    <w:rsid w:val="005C483A"/>
    <w:rsid w:val="00FA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2</cp:revision>
  <dcterms:created xsi:type="dcterms:W3CDTF">2017-09-18T09:51:00Z</dcterms:created>
  <dcterms:modified xsi:type="dcterms:W3CDTF">2017-09-18T10:29:00Z</dcterms:modified>
</cp:coreProperties>
</file>